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RICHIESTA DI VOLTURA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Fornitura di energia elettrica e/o gas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Spett.le (fornitore di luce / gas) · indirizzo, email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richiesta di voltura della fornitura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(nuovo intestatario)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 / email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 la voltura a proprio nome della fornitura di ☐ energia elettrica ☐ gas naturale per l'immobile: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della fornitura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POD (luce)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PDR (gas)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Precedente intestatario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Lettura contatore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Titolo di occupazione (proprietà, affitto, comodato) e dati catastali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Voltura per decesso del precedente intestatario, deceduto il ______________ (il richiedente è erede / convivente).   ☐ Uso domestico residente: il richiedente ha la residenza nell'immobile.</w:t>
      </w:r>
    </w:p>
    <w:p>
      <w:pPr>
        <w:spacing w:before="120"/>
      </w:pPr>
      <w:r>
        <w:t>Allega copia del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Voltura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